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2653"/>
      </w:tblGrid>
      <w:tr w:rsidR="000136A7" w:rsidRPr="002573C6" w14:paraId="3AB3F69B" w14:textId="77777777" w:rsidTr="00690DF3">
        <w:trPr>
          <w:trHeight w:val="231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B2C7B" w14:textId="1F9393B9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bookmarkStart w:id="0" w:name="_GoBack"/>
            <w:bookmarkEnd w:id="0"/>
            <w:r w:rsidRPr="002573C6">
              <w:rPr>
                <w:rFonts w:eastAsia="Times New Roman" w:cstheme="minorHAnsi"/>
                <w:b/>
                <w:bCs/>
                <w:color w:val="444444"/>
              </w:rPr>
              <w:t>The 20/21 Table 5 will include students who exited in the following date ranges: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62846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</w:t>
            </w:r>
          </w:p>
        </w:tc>
      </w:tr>
      <w:tr w:rsidR="000136A7" w:rsidRPr="002573C6" w14:paraId="419A5330" w14:textId="77777777" w:rsidTr="00690DF3">
        <w:trPr>
          <w:trHeight w:val="231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8657D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</w:t>
            </w:r>
            <w:r w:rsidRPr="002573C6">
              <w:rPr>
                <w:rFonts w:eastAsia="Times New Roman" w:cstheme="minorHAnsi"/>
                <w:b/>
                <w:bCs/>
                <w:color w:val="444444"/>
              </w:rPr>
              <w:t>Outcome Measure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A2355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</w:t>
            </w:r>
            <w:r w:rsidRPr="002573C6">
              <w:rPr>
                <w:rFonts w:eastAsia="Times New Roman" w:cstheme="minorHAnsi"/>
                <w:b/>
                <w:bCs/>
                <w:color w:val="444444"/>
              </w:rPr>
              <w:t>Exit Date Range</w:t>
            </w:r>
          </w:p>
        </w:tc>
      </w:tr>
      <w:tr w:rsidR="000136A7" w:rsidRPr="002573C6" w14:paraId="4A535EFF" w14:textId="77777777" w:rsidTr="00690DF3">
        <w:trPr>
          <w:trHeight w:val="231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63413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Employment 2nd quarter after exit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89C5C" w14:textId="4FBA3D64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7/1/2019 -  06/30/2020</w:t>
            </w:r>
          </w:p>
        </w:tc>
      </w:tr>
      <w:tr w:rsidR="000136A7" w:rsidRPr="002573C6" w14:paraId="0C8CEA91" w14:textId="77777777" w:rsidTr="00690DF3">
        <w:trPr>
          <w:trHeight w:val="291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033DA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Employment 4th quarter after exit   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21C85" w14:textId="0BC709C2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1/1/2019  - 12/31/2019</w:t>
            </w:r>
          </w:p>
        </w:tc>
      </w:tr>
      <w:tr w:rsidR="000136A7" w:rsidRPr="002573C6" w14:paraId="2A7D266E" w14:textId="77777777" w:rsidTr="00690DF3">
        <w:trPr>
          <w:trHeight w:val="231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F84C2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Median earnings, 2nd quarter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4D647" w14:textId="5F151453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7/1/2019 -  06/30/2020</w:t>
            </w:r>
          </w:p>
        </w:tc>
      </w:tr>
      <w:tr w:rsidR="000136A7" w:rsidRPr="002573C6" w14:paraId="1A5F4C62" w14:textId="77777777" w:rsidTr="00690DF3">
        <w:trPr>
          <w:trHeight w:val="306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80C20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000000"/>
              </w:rPr>
              <w:t> Attained a Secondary School Credential &amp; Enrolled in PS Education/Training w/in one year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5EA02" w14:textId="6C653F6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1/1/2019  - 12/31/2019</w:t>
            </w:r>
          </w:p>
        </w:tc>
      </w:tr>
      <w:tr w:rsidR="000136A7" w:rsidRPr="002573C6" w14:paraId="15BB0F5C" w14:textId="77777777" w:rsidTr="00690DF3">
        <w:trPr>
          <w:trHeight w:val="306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21687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000000"/>
              </w:rPr>
              <w:t> Attained a Secondary School Credential &amp; Employed w/in one year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72B75" w14:textId="7535F7AC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1/1/2019  - 12/31/2019</w:t>
            </w:r>
          </w:p>
        </w:tc>
      </w:tr>
      <w:tr w:rsidR="000136A7" w:rsidRPr="002573C6" w14:paraId="0027983E" w14:textId="77777777" w:rsidTr="00690DF3">
        <w:trPr>
          <w:trHeight w:val="306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8E675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000000"/>
              </w:rPr>
              <w:t> Attained a Postsecondary Credential w/in one year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DEC86" w14:textId="0091F3A2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1/1/2019  - 12/31/2019</w:t>
            </w:r>
          </w:p>
        </w:tc>
      </w:tr>
      <w:tr w:rsidR="000136A7" w:rsidRPr="002573C6" w14:paraId="770E1519" w14:textId="77777777" w:rsidTr="00690DF3">
        <w:trPr>
          <w:trHeight w:val="306"/>
        </w:trPr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8218C" w14:textId="77777777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Attained any credential (unduplicated)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BB2FA" w14:textId="5532DAC9" w:rsidR="000136A7" w:rsidRPr="002573C6" w:rsidRDefault="000136A7" w:rsidP="00690DF3">
            <w:pPr>
              <w:rPr>
                <w:rFonts w:eastAsia="Times New Roman" w:cstheme="minorHAnsi"/>
                <w:color w:val="444444"/>
              </w:rPr>
            </w:pPr>
            <w:r w:rsidRPr="002573C6">
              <w:rPr>
                <w:rFonts w:eastAsia="Times New Roman" w:cstheme="minorHAnsi"/>
                <w:color w:val="444444"/>
              </w:rPr>
              <w:t> 1/1/2019  - 12/31/2019</w:t>
            </w:r>
          </w:p>
        </w:tc>
      </w:tr>
    </w:tbl>
    <w:p w14:paraId="5A8A6DCF" w14:textId="63F03C27" w:rsidR="00DB315D" w:rsidRPr="002573C6" w:rsidRDefault="00DB315D">
      <w:pPr>
        <w:rPr>
          <w:rFonts w:cstheme="minorHAnsi"/>
        </w:rPr>
      </w:pPr>
    </w:p>
    <w:p w14:paraId="12408F8C" w14:textId="35B90635" w:rsidR="000136A7" w:rsidRPr="002573C6" w:rsidRDefault="000136A7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1923"/>
        <w:gridCol w:w="2879"/>
        <w:gridCol w:w="2065"/>
      </w:tblGrid>
      <w:tr w:rsidR="002573C6" w:rsidRPr="002573C6" w14:paraId="14BDAF18" w14:textId="77777777" w:rsidTr="004D0EBD">
        <w:trPr>
          <w:trHeight w:val="66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8CC2C" w14:textId="56FBF8AD" w:rsidR="002573C6" w:rsidRPr="002573C6" w:rsidRDefault="002573C6" w:rsidP="002573C6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573C6">
              <w:rPr>
                <w:rFonts w:eastAsia="Times New Roman" w:cstheme="minorHAnsi"/>
                <w:b/>
                <w:bCs/>
                <w:color w:val="000000"/>
              </w:rPr>
              <w:t>EMPLOYMENT OUTCOMES:</w:t>
            </w:r>
          </w:p>
        </w:tc>
      </w:tr>
      <w:tr w:rsidR="000136A7" w:rsidRPr="002573C6" w14:paraId="419FD709" w14:textId="77777777" w:rsidTr="000136A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D544E" w14:textId="77777777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If your student exited between</w:t>
            </w:r>
          </w:p>
          <w:p w14:paraId="6751833E" w14:textId="35C5441D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These dates: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B3C78" w14:textId="77777777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Then for this follow-up</w:t>
            </w:r>
          </w:p>
          <w:p w14:paraId="3D24D6F0" w14:textId="5A0E13DA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period…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C5C9B" w14:textId="28EDF4D6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 xml:space="preserve">…the start date of their employment record </w:t>
            </w:r>
          </w:p>
          <w:p w14:paraId="40D1F434" w14:textId="2041E0CB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should be dated</w:t>
            </w:r>
          </w:p>
          <w:p w14:paraId="495680DD" w14:textId="7949BEA8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between these dates: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0BED5" w14:textId="77777777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These will display</w:t>
            </w:r>
          </w:p>
          <w:p w14:paraId="789A63E2" w14:textId="77777777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 xml:space="preserve">on NRS Table 5 in </w:t>
            </w:r>
          </w:p>
          <w:p w14:paraId="169A89A9" w14:textId="4DBCDAC2" w:rsidR="000136A7" w:rsidRPr="002573C6" w:rsidRDefault="000136A7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Fiscal Year:</w:t>
            </w:r>
          </w:p>
        </w:tc>
      </w:tr>
      <w:tr w:rsidR="000136A7" w:rsidRPr="002573C6" w14:paraId="77DC70A5" w14:textId="77777777" w:rsidTr="000136A7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97452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1/1/19 to 3/31/19</w:t>
            </w:r>
          </w:p>
          <w:p w14:paraId="33506F7E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(Third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1F86F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494FD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7/1/19 to 9/30/19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47F81" w14:textId="4222567D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19/20</w:t>
            </w:r>
          </w:p>
        </w:tc>
      </w:tr>
      <w:tr w:rsidR="000136A7" w:rsidRPr="002573C6" w14:paraId="2CF7C8F3" w14:textId="77777777" w:rsidTr="000136A7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62A6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76C1E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BB7BA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1/1/20 to 3/31/20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44C17" w14:textId="51975AFF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79DE54B7" w14:textId="77777777" w:rsidTr="000136A7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4EDC4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4/1/19 to 6/30/19</w:t>
            </w:r>
          </w:p>
          <w:p w14:paraId="418249BA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(Fourth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3006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62CA6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10/1/19 to 12/31/19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BA74F" w14:textId="6E05803F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19/20</w:t>
            </w:r>
          </w:p>
        </w:tc>
      </w:tr>
      <w:tr w:rsidR="000136A7" w:rsidRPr="002573C6" w14:paraId="04345339" w14:textId="77777777" w:rsidTr="000136A7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FA92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DAA3F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932B7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4/1/20 to 6/30/20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B6BD3" w14:textId="71BB421A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7F2394A2" w14:textId="77777777" w:rsidTr="000136A7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975D1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7/1/19 to 9/30/19</w:t>
            </w:r>
          </w:p>
          <w:p w14:paraId="76D9B108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(First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98582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37A9C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1/1/20 to 3/31/20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76DC" w14:textId="37FA03D0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5F684466" w14:textId="77777777" w:rsidTr="000136A7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0C55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7C790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F9903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7/1/20 to 9/30/20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DB653" w14:textId="481C046D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60F906AE" w14:textId="77777777" w:rsidTr="000136A7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4EA60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10/1/19 to 12/31/19</w:t>
            </w:r>
          </w:p>
          <w:p w14:paraId="43703F3D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(Second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6E33F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8CACC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4/1/20 to 6/30/20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89E98" w14:textId="11713F33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3649335C" w14:textId="77777777" w:rsidTr="000136A7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23CC4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21933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85E1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10/1/20 to 12/31/20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5E61A" w14:textId="47B746F6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00A82EF0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427F0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1/1/20 to 3/31/20</w:t>
            </w:r>
          </w:p>
          <w:p w14:paraId="1EBD0206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(Third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35FDE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1B0A0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7/1/20 to 9/30/20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1AFF6" w14:textId="36E1DCE8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6B5BBB65" w14:textId="77777777" w:rsidTr="000136A7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5400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C614A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D184B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1/1/21 to 3/31/21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9C8DE" w14:textId="6EA5242D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59429255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10E39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lastRenderedPageBreak/>
              <w:t>4/1/20 to 6/30/20</w:t>
            </w:r>
          </w:p>
          <w:p w14:paraId="29FB765A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(Fourth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825C6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DF6EC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10/1/20 to 12/31/20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674FA" w14:textId="06D021BB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20/21</w:t>
            </w:r>
          </w:p>
        </w:tc>
      </w:tr>
      <w:tr w:rsidR="000136A7" w:rsidRPr="002573C6" w14:paraId="02FDF6C3" w14:textId="77777777" w:rsidTr="000136A7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A177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4338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6B83F" w14:textId="77777777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4/1/21 to 6/30/21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4139" w14:textId="30C0687D" w:rsidR="000136A7" w:rsidRPr="002573C6" w:rsidRDefault="000136A7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302300B8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86284" w14:textId="77777777" w:rsidR="000136A7" w:rsidRPr="002573C6" w:rsidRDefault="000136A7" w:rsidP="000136A7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7/1/20 to 9/30/20</w:t>
            </w:r>
          </w:p>
          <w:p w14:paraId="08EC62C8" w14:textId="04083294" w:rsidR="000136A7" w:rsidRPr="002573C6" w:rsidRDefault="000136A7" w:rsidP="000136A7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(First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636D8" w14:textId="49891C53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2F267" w14:textId="2C107DB6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1/1/21 to 3/31/21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A5607" w14:textId="2BF2D6D9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01A580EB" w14:textId="77777777" w:rsidTr="000136A7">
        <w:trPr>
          <w:trHeight w:val="5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A801" w14:textId="77777777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3E043" w14:textId="454F61C8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F697E" w14:textId="11670828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7/1/21 to 9/30/21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F00FB" w14:textId="294F2EE4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37D02C38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D43C6" w14:textId="77777777" w:rsidR="000136A7" w:rsidRPr="002573C6" w:rsidRDefault="000136A7" w:rsidP="000136A7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10/1/20 to 12/31/20</w:t>
            </w:r>
          </w:p>
          <w:p w14:paraId="71E89316" w14:textId="715DDE31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(Second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F9933" w14:textId="3921E0C8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4E3B7" w14:textId="63B9308C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4/1/21 to 6/30/21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0A114" w14:textId="2B672A22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57B883C4" w14:textId="77777777" w:rsidTr="000136A7">
        <w:trPr>
          <w:trHeight w:val="5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A2A2" w14:textId="77777777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EF2D3" w14:textId="5CA3DA75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6578D" w14:textId="1500ACB3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10/1/21 to 12/31/21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9A055" w14:textId="0F138AE7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471FA9ED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6C82F" w14:textId="77777777" w:rsidR="000136A7" w:rsidRPr="002573C6" w:rsidRDefault="000136A7" w:rsidP="000136A7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1/1/21 to 3/31/21</w:t>
            </w:r>
          </w:p>
          <w:p w14:paraId="2478F70A" w14:textId="78FA79CE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(Third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A08A2" w14:textId="3C1FBFA9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A0C10" w14:textId="2908788F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7/1/21 to 9/30/21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D9A28" w14:textId="2A3A1F02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2CFA364E" w14:textId="77777777" w:rsidTr="000136A7">
        <w:trPr>
          <w:trHeight w:val="5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8D2A" w14:textId="77777777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37C84" w14:textId="16021020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CC252" w14:textId="68316188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1/1/22 to 3/31/22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7B2FB" w14:textId="6902CBD3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22/23</w:t>
            </w:r>
          </w:p>
        </w:tc>
      </w:tr>
      <w:tr w:rsidR="000136A7" w:rsidRPr="002573C6" w14:paraId="56669ECF" w14:textId="77777777" w:rsidTr="000136A7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74484" w14:textId="77777777" w:rsidR="000136A7" w:rsidRPr="002573C6" w:rsidRDefault="000136A7" w:rsidP="000136A7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4/1/21 to 6/30/21</w:t>
            </w:r>
          </w:p>
          <w:p w14:paraId="7F5E67A6" w14:textId="783C4335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(Fourth Quarter)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B4583" w14:textId="3AEB3E7E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2nd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69652" w14:textId="6DC93386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10/1/21 to 12/31/21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19890" w14:textId="39582934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21/22</w:t>
            </w:r>
          </w:p>
        </w:tc>
      </w:tr>
      <w:tr w:rsidR="000136A7" w:rsidRPr="002573C6" w14:paraId="04B3A9AD" w14:textId="77777777" w:rsidTr="000136A7">
        <w:trPr>
          <w:trHeight w:val="5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247" w14:textId="77777777" w:rsidR="000136A7" w:rsidRPr="002573C6" w:rsidRDefault="000136A7" w:rsidP="000136A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B8A8E" w14:textId="7B810758" w:rsidR="000136A7" w:rsidRPr="002573C6" w:rsidRDefault="000136A7" w:rsidP="000136A7">
            <w:pPr>
              <w:rPr>
                <w:rFonts w:cstheme="minorHAnsi"/>
              </w:rPr>
            </w:pPr>
            <w:r w:rsidRPr="002573C6">
              <w:rPr>
                <w:rFonts w:cstheme="minorHAnsi"/>
              </w:rPr>
              <w:t>4th Quarter Follow up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F3E7B" w14:textId="2003AF56" w:rsidR="000136A7" w:rsidRPr="002573C6" w:rsidRDefault="000136A7" w:rsidP="000136A7">
            <w:pPr>
              <w:rPr>
                <w:rFonts w:cstheme="minorHAnsi"/>
              </w:rPr>
            </w:pPr>
            <w:r w:rsidRPr="002573C6">
              <w:rPr>
                <w:rFonts w:cstheme="minorHAnsi"/>
              </w:rPr>
              <w:t>4/1/22 to 6/30/22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CC6CF" w14:textId="7AC910B1" w:rsidR="000136A7" w:rsidRPr="002573C6" w:rsidRDefault="000136A7" w:rsidP="000136A7">
            <w:pPr>
              <w:rPr>
                <w:rFonts w:cstheme="minorHAnsi"/>
              </w:rPr>
            </w:pPr>
            <w:r w:rsidRPr="002573C6">
              <w:rPr>
                <w:rFonts w:cstheme="minorHAnsi"/>
              </w:rPr>
              <w:t>22/23</w:t>
            </w:r>
          </w:p>
        </w:tc>
      </w:tr>
    </w:tbl>
    <w:p w14:paraId="7DF6CEDC" w14:textId="29E81E51" w:rsidR="000136A7" w:rsidRPr="002573C6" w:rsidRDefault="000136A7">
      <w:pPr>
        <w:rPr>
          <w:rFonts w:cstheme="minorHAnsi"/>
        </w:rPr>
      </w:pPr>
    </w:p>
    <w:p w14:paraId="48DFC119" w14:textId="1B7FEBCD" w:rsidR="000136A7" w:rsidRPr="002573C6" w:rsidRDefault="000136A7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4738"/>
        <w:gridCol w:w="2065"/>
      </w:tblGrid>
      <w:tr w:rsidR="002573C6" w:rsidRPr="002573C6" w14:paraId="68DCF762" w14:textId="77777777" w:rsidTr="003404B4">
        <w:trPr>
          <w:trHeight w:val="660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E2276" w14:textId="6C9F4AEA" w:rsidR="002573C6" w:rsidRPr="002573C6" w:rsidRDefault="002573C6" w:rsidP="002573C6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573C6">
              <w:rPr>
                <w:rFonts w:eastAsia="Times New Roman" w:cstheme="minorHAnsi"/>
                <w:b/>
                <w:bCs/>
                <w:color w:val="000000"/>
              </w:rPr>
              <w:t>EDUCATIONAL OUTCOMES</w:t>
            </w:r>
          </w:p>
        </w:tc>
      </w:tr>
      <w:tr w:rsidR="002573C6" w:rsidRPr="002573C6" w14:paraId="64C1C84F" w14:textId="77777777" w:rsidTr="002573C6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C4901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If your student exited between</w:t>
            </w:r>
          </w:p>
          <w:p w14:paraId="5C096B80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These dates: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4D2BB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 xml:space="preserve">They are eligible for follow-up for 365 days from </w:t>
            </w:r>
          </w:p>
          <w:p w14:paraId="28DFA505" w14:textId="0D801292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their exit (last hours) date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A75C1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These will display</w:t>
            </w:r>
          </w:p>
          <w:p w14:paraId="401424C9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 xml:space="preserve">on NRS Table 5 in </w:t>
            </w:r>
          </w:p>
          <w:p w14:paraId="5FD40B49" w14:textId="77777777" w:rsidR="002573C6" w:rsidRPr="002573C6" w:rsidRDefault="002573C6" w:rsidP="00690DF3">
            <w:pPr>
              <w:rPr>
                <w:rFonts w:eastAsia="Times New Roman" w:cstheme="minorHAnsi"/>
                <w:color w:val="000000"/>
              </w:rPr>
            </w:pPr>
            <w:r w:rsidRPr="002573C6">
              <w:rPr>
                <w:rFonts w:eastAsia="Times New Roman" w:cstheme="minorHAnsi"/>
                <w:color w:val="000000"/>
              </w:rPr>
              <w:t>Fiscal Year:</w:t>
            </w:r>
          </w:p>
        </w:tc>
      </w:tr>
      <w:tr w:rsidR="002573C6" w:rsidRPr="002573C6" w14:paraId="2B504059" w14:textId="77777777" w:rsidTr="002573C6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C7A5" w14:textId="34CBE523" w:rsidR="002573C6" w:rsidRPr="002573C6" w:rsidRDefault="002573C6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  <w:color w:val="000000"/>
              </w:rPr>
              <w:t>1/1/2019 to 12/31/2019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4CF82" w14:textId="41DB7546" w:rsidR="002573C6" w:rsidRPr="002573C6" w:rsidRDefault="002573C6" w:rsidP="00690DF3">
            <w:pPr>
              <w:rPr>
                <w:rFonts w:eastAsia="Times New Roman" w:cstheme="minorHAns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9B061" w14:textId="7DDAF3D7" w:rsidR="002573C6" w:rsidRPr="002573C6" w:rsidRDefault="002573C6" w:rsidP="00690DF3">
            <w:pPr>
              <w:rPr>
                <w:rFonts w:eastAsia="Times New Roman" w:cstheme="minorHAnsi"/>
              </w:rPr>
            </w:pPr>
            <w:r w:rsidRPr="002573C6">
              <w:rPr>
                <w:rFonts w:eastAsia="Times New Roman" w:cstheme="minorHAnsi"/>
              </w:rPr>
              <w:t>20/21</w:t>
            </w:r>
          </w:p>
        </w:tc>
      </w:tr>
      <w:tr w:rsidR="002573C6" w:rsidRPr="002573C6" w14:paraId="3E9827ED" w14:textId="77777777" w:rsidTr="002573C6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E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B4B46" w14:textId="4E8894A3" w:rsidR="002573C6" w:rsidRPr="002573C6" w:rsidRDefault="002573C6" w:rsidP="00690D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1/1/2020 to 12/31/2020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E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11696" w14:textId="208C7F32" w:rsidR="002573C6" w:rsidRPr="002573C6" w:rsidRDefault="002573C6" w:rsidP="00690DF3">
            <w:pPr>
              <w:rPr>
                <w:rFonts w:eastAsia="Times New Roman" w:cstheme="minorHAns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E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6E81" w14:textId="51E0EABE" w:rsidR="002573C6" w:rsidRPr="002573C6" w:rsidRDefault="002573C6" w:rsidP="00690D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21/22</w:t>
            </w:r>
          </w:p>
        </w:tc>
      </w:tr>
      <w:tr w:rsidR="002573C6" w:rsidRPr="002573C6" w14:paraId="2A45A603" w14:textId="77777777" w:rsidTr="002573C6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0C7DE" w14:textId="684DAD47" w:rsidR="002573C6" w:rsidRPr="002573C6" w:rsidRDefault="002573C6" w:rsidP="00690D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1/1/2021 to 12/31/2021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A7902" w14:textId="18349449" w:rsidR="002573C6" w:rsidRPr="002573C6" w:rsidRDefault="002573C6" w:rsidP="00690DF3">
            <w:pPr>
              <w:rPr>
                <w:rFonts w:eastAsia="Times New Roman" w:cstheme="minorHAns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127EF" w14:textId="0B257D3E" w:rsidR="002573C6" w:rsidRPr="002573C6" w:rsidRDefault="002573C6" w:rsidP="00690DF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22/23</w:t>
            </w:r>
          </w:p>
        </w:tc>
      </w:tr>
    </w:tbl>
    <w:p w14:paraId="317EBC25" w14:textId="77777777" w:rsidR="000136A7" w:rsidRPr="002573C6" w:rsidRDefault="000136A7">
      <w:pPr>
        <w:rPr>
          <w:rFonts w:cstheme="minorHAnsi"/>
        </w:rPr>
      </w:pPr>
    </w:p>
    <w:sectPr w:rsidR="000136A7" w:rsidRPr="0025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A7"/>
    <w:rsid w:val="000136A7"/>
    <w:rsid w:val="00124637"/>
    <w:rsid w:val="002573C6"/>
    <w:rsid w:val="009514AB"/>
    <w:rsid w:val="00DB315D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E108"/>
  <w15:chartTrackingRefBased/>
  <w15:docId w15:val="{D8ECE7F4-1AF9-420C-B16E-60E3145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Stangis</dc:creator>
  <cp:keywords/>
  <dc:description/>
  <cp:lastModifiedBy>McQueen, Diane</cp:lastModifiedBy>
  <cp:revision>2</cp:revision>
  <dcterms:created xsi:type="dcterms:W3CDTF">2020-09-02T19:12:00Z</dcterms:created>
  <dcterms:modified xsi:type="dcterms:W3CDTF">2020-09-02T19:12:00Z</dcterms:modified>
</cp:coreProperties>
</file>